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3484" w14:textId="5A3DEA1B" w:rsidR="0004411B" w:rsidRDefault="0004411B" w:rsidP="00531C28">
      <w:pPr>
        <w:jc w:val="center"/>
        <w:rPr>
          <w:sz w:val="20"/>
        </w:rPr>
      </w:pPr>
    </w:p>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8"/>
          <w:footerReference w:type="default" r:id="rId9"/>
          <w:footerReference w:type="first" r:id="rId10"/>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E91D9E" w:rsidRDefault="00E91D9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E91D9E" w:rsidRDefault="00E91D9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1"/>
          <w:footerReference w:type="default" r:id="rId12"/>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3"/>
          <w:footerReference w:type="default" r:id="rId14"/>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5"/>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7"/>
          <w:footerReference w:type="default" r:id="rId18"/>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19"/>
          <w:footerReference w:type="default" r:id="rId20"/>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E91D9E" w:rsidRPr="00EB4D1F" w:rsidRDefault="00E91D9E"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E91D9E" w:rsidRPr="00EB4D1F" w:rsidRDefault="00E91D9E"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1"/>
          <w:footerReference w:type="default" r:id="rId22"/>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3"/>
          <w:footerReference w:type="default" r:id="rId24"/>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5"/>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E91D9E" w:rsidRDefault="00E91D9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7"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E91D9E" w:rsidRDefault="00E91D9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E91D9E" w:rsidRDefault="00E91D9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7"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E91D9E" w:rsidRDefault="00E91D9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E91D9E" w:rsidRPr="00573F4E" w:rsidRDefault="00E91D9E"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E91D9E" w:rsidRPr="00573F4E" w:rsidRDefault="00E91D9E"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8"/>
          <w:footerReference w:type="default" r:id="rId29"/>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0"/>
          <w:footerReference w:type="default" r:id="rId31"/>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2"/>
          <w:footerReference w:type="default" r:id="rId33"/>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6E26F0" w:rsidRDefault="00CF3136" w:rsidP="000A16F4">
            <w:pPr>
              <w:pStyle w:val="TableParagraph"/>
              <w:numPr>
                <w:ilvl w:val="0"/>
                <w:numId w:val="5"/>
              </w:numPr>
              <w:tabs>
                <w:tab w:val="left" w:pos="214"/>
              </w:tabs>
              <w:spacing w:before="14" w:line="360" w:lineRule="auto"/>
              <w:ind w:firstLine="0"/>
              <w:jc w:val="both"/>
              <w:rPr>
                <w:w w:val="110"/>
                <w:sz w:val="18"/>
                <w:szCs w:val="18"/>
              </w:rPr>
            </w:pPr>
            <w:r w:rsidRPr="00B66D4D">
              <w:rPr>
                <w:w w:val="110"/>
                <w:sz w:val="18"/>
                <w:szCs w:val="18"/>
              </w:rPr>
              <w:t>Oświadczam, że dane zawarte w niniejszym wniosku są zgodne z</w:t>
            </w:r>
            <w:r w:rsidRPr="006E26F0">
              <w:rPr>
                <w:w w:val="110"/>
                <w:sz w:val="18"/>
                <w:szCs w:val="18"/>
              </w:rPr>
              <w:t xml:space="preserve"> </w:t>
            </w:r>
            <w:r w:rsidRPr="00B66D4D">
              <w:rPr>
                <w:w w:val="110"/>
                <w:sz w:val="18"/>
                <w:szCs w:val="18"/>
              </w:rPr>
              <w:t>prawdą.</w:t>
            </w:r>
          </w:p>
          <w:p w14:paraId="48D1253F" w14:textId="77777777" w:rsidR="00CF3136" w:rsidRPr="006E26F0" w:rsidRDefault="00CF3136" w:rsidP="000A16F4">
            <w:pPr>
              <w:pStyle w:val="TableParagraph"/>
              <w:spacing w:before="7" w:line="360" w:lineRule="auto"/>
              <w:jc w:val="both"/>
              <w:rPr>
                <w:w w:val="110"/>
                <w:sz w:val="18"/>
                <w:szCs w:val="18"/>
              </w:rPr>
            </w:pPr>
          </w:p>
          <w:p w14:paraId="1A8EBD87" w14:textId="77777777" w:rsidR="00CF3136" w:rsidRPr="006E26F0" w:rsidRDefault="00CF3136" w:rsidP="000A16F4">
            <w:pPr>
              <w:pStyle w:val="TableParagraph"/>
              <w:numPr>
                <w:ilvl w:val="0"/>
                <w:numId w:val="5"/>
              </w:numPr>
              <w:tabs>
                <w:tab w:val="left" w:pos="214"/>
              </w:tabs>
              <w:spacing w:before="1" w:line="360" w:lineRule="auto"/>
              <w:ind w:right="105" w:firstLine="0"/>
              <w:jc w:val="both"/>
              <w:rPr>
                <w:w w:val="110"/>
                <w:sz w:val="18"/>
                <w:szCs w:val="18"/>
              </w:rPr>
            </w:pPr>
            <w:r w:rsidRPr="00E91D9E">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r w:rsidRPr="006E26F0">
              <w:rPr>
                <w:w w:val="110"/>
                <w:sz w:val="18"/>
                <w:szCs w:val="18"/>
              </w:rPr>
              <w:t>.</w:t>
            </w:r>
          </w:p>
          <w:p w14:paraId="71099D23" w14:textId="77777777" w:rsidR="00CF3136" w:rsidRPr="006E26F0" w:rsidRDefault="00CF3136" w:rsidP="000A16F4">
            <w:pPr>
              <w:pStyle w:val="TableParagraph"/>
              <w:spacing w:before="7" w:line="360" w:lineRule="auto"/>
              <w:jc w:val="both"/>
              <w:rPr>
                <w:w w:val="110"/>
                <w:sz w:val="18"/>
                <w:szCs w:val="18"/>
              </w:rPr>
            </w:pPr>
          </w:p>
          <w:p w14:paraId="003E8FCB" w14:textId="77777777" w:rsidR="00E91D9E" w:rsidRDefault="00CF3136" w:rsidP="00E91D9E">
            <w:pPr>
              <w:pStyle w:val="TableParagraph"/>
              <w:numPr>
                <w:ilvl w:val="0"/>
                <w:numId w:val="5"/>
              </w:numPr>
              <w:tabs>
                <w:tab w:val="left" w:pos="214"/>
              </w:tabs>
              <w:spacing w:before="1" w:line="360" w:lineRule="auto"/>
              <w:ind w:right="105" w:firstLine="0"/>
              <w:jc w:val="both"/>
              <w:rPr>
                <w:w w:val="110"/>
                <w:sz w:val="18"/>
                <w:szCs w:val="18"/>
              </w:rPr>
            </w:pPr>
            <w:r w:rsidRPr="00B66D4D">
              <w:rPr>
                <w:w w:val="110"/>
                <w:sz w:val="18"/>
                <w:szCs w:val="18"/>
              </w:rPr>
              <w:t>Oświadczam, że jestem uprawniony do reprezentowania beneficjenta w zakresie objętym niniejszym wnioskiem.</w:t>
            </w:r>
          </w:p>
          <w:p w14:paraId="7B1F06D4" w14:textId="77777777" w:rsidR="00E91D9E" w:rsidRDefault="00E91D9E" w:rsidP="00E91D9E">
            <w:pPr>
              <w:pStyle w:val="Akapitzlist"/>
              <w:rPr>
                <w:w w:val="110"/>
                <w:sz w:val="18"/>
                <w:szCs w:val="18"/>
              </w:rPr>
            </w:pPr>
          </w:p>
          <w:p w14:paraId="1FBA7847" w14:textId="62E181D4" w:rsidR="00CF3136" w:rsidRPr="00E91D9E" w:rsidRDefault="00CF3136" w:rsidP="00E91D9E">
            <w:pPr>
              <w:pStyle w:val="TableParagraph"/>
              <w:numPr>
                <w:ilvl w:val="0"/>
                <w:numId w:val="5"/>
              </w:numPr>
              <w:tabs>
                <w:tab w:val="left" w:pos="214"/>
              </w:tabs>
              <w:spacing w:before="14" w:line="360" w:lineRule="auto"/>
              <w:ind w:firstLine="0"/>
              <w:jc w:val="both"/>
              <w:rPr>
                <w:w w:val="110"/>
                <w:sz w:val="18"/>
                <w:szCs w:val="18"/>
              </w:rPr>
            </w:pPr>
            <w:r w:rsidRPr="00E91D9E">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0E685D76" w:rsidR="00CF3136" w:rsidRPr="00B66D4D" w:rsidRDefault="0054017B" w:rsidP="000A16F4">
            <w:pPr>
              <w:pStyle w:val="TableParagraph"/>
              <w:tabs>
                <w:tab w:val="left" w:pos="219"/>
              </w:tabs>
              <w:spacing w:before="14" w:line="360" w:lineRule="auto"/>
              <w:ind w:left="7"/>
              <w:jc w:val="both"/>
              <w:rPr>
                <w:w w:val="110"/>
                <w:sz w:val="18"/>
                <w:szCs w:val="18"/>
              </w:rPr>
            </w:pPr>
            <w:r w:rsidRPr="0028518B">
              <w:rPr>
                <w:w w:val="110"/>
                <w:sz w:val="18"/>
                <w:szCs w:val="18"/>
              </w:rPr>
              <w:t xml:space="preserve">a. </w:t>
            </w:r>
            <w:r w:rsidR="00CF3136" w:rsidRPr="00B66D4D">
              <w:rPr>
                <w:w w:val="110"/>
                <w:sz w:val="18"/>
                <w:szCs w:val="18"/>
              </w:rPr>
              <w:t>art. 12 ust. 1 pkt 1 ustawy z dnia 15 czerwca 2012 r. o skutkach powierzania wykonywania pracy cudzoziemcom przebywającym wbrew przepisom na terytorium Rzeczypospolitej Polskiej,</w:t>
            </w:r>
          </w:p>
          <w:p w14:paraId="197254E6" w14:textId="52F3154B" w:rsidR="00E91D9E" w:rsidRDefault="0054017B" w:rsidP="00E91D9E">
            <w:pPr>
              <w:pStyle w:val="TableParagraph"/>
              <w:numPr>
                <w:ilvl w:val="0"/>
                <w:numId w:val="5"/>
              </w:numPr>
              <w:tabs>
                <w:tab w:val="left" w:pos="227"/>
              </w:tabs>
              <w:spacing w:before="14" w:line="360" w:lineRule="auto"/>
              <w:jc w:val="both"/>
              <w:rPr>
                <w:w w:val="110"/>
                <w:sz w:val="18"/>
                <w:szCs w:val="18"/>
              </w:rPr>
            </w:pPr>
            <w:r w:rsidRPr="0028518B">
              <w:rPr>
                <w:w w:val="110"/>
                <w:sz w:val="18"/>
                <w:szCs w:val="18"/>
              </w:rPr>
              <w:t xml:space="preserve">b. </w:t>
            </w:r>
            <w:r w:rsidR="00CF3136" w:rsidRPr="00B66D4D">
              <w:rPr>
                <w:w w:val="110"/>
                <w:sz w:val="18"/>
                <w:szCs w:val="18"/>
              </w:rPr>
              <w:t>art. 9 ust. 1 pkt 2a ustawy z dnia 28 października 2002 r. o odpowiedzialności podmiotów zbiorowych za czyny zabronione pod groźbą kary.</w:t>
            </w:r>
            <w:r w:rsidR="00E91D9E">
              <w:rPr>
                <w:w w:val="110"/>
                <w:sz w:val="18"/>
                <w:szCs w:val="18"/>
              </w:rPr>
              <w:t xml:space="preserve"> </w:t>
            </w:r>
          </w:p>
          <w:p w14:paraId="5284CAF7" w14:textId="77777777" w:rsidR="00261A6B" w:rsidRDefault="00261A6B" w:rsidP="00E91D9E">
            <w:pPr>
              <w:pStyle w:val="TableParagraph"/>
              <w:numPr>
                <w:ilvl w:val="0"/>
                <w:numId w:val="5"/>
              </w:numPr>
              <w:tabs>
                <w:tab w:val="left" w:pos="227"/>
              </w:tabs>
              <w:spacing w:before="14" w:line="360" w:lineRule="auto"/>
              <w:jc w:val="both"/>
              <w:rPr>
                <w:w w:val="110"/>
                <w:sz w:val="18"/>
                <w:szCs w:val="18"/>
              </w:rPr>
            </w:pPr>
          </w:p>
          <w:p w14:paraId="6AF99274" w14:textId="67B1019E" w:rsidR="00CF3136" w:rsidRPr="00E91D9E" w:rsidRDefault="00E91D9E" w:rsidP="00E91D9E">
            <w:pPr>
              <w:pStyle w:val="TableParagraph"/>
              <w:numPr>
                <w:ilvl w:val="0"/>
                <w:numId w:val="15"/>
              </w:numPr>
              <w:tabs>
                <w:tab w:val="left" w:pos="227"/>
              </w:tabs>
              <w:spacing w:before="14" w:line="360" w:lineRule="auto"/>
              <w:jc w:val="both"/>
              <w:rPr>
                <w:w w:val="110"/>
                <w:sz w:val="18"/>
                <w:szCs w:val="18"/>
              </w:rPr>
            </w:pPr>
            <w:r w:rsidRPr="006E26F0">
              <w:rPr>
                <w:w w:val="110"/>
                <w:sz w:val="18"/>
                <w:szCs w:val="18"/>
              </w:rPr>
              <w:t xml:space="preserve">5. </w:t>
            </w:r>
            <w:r w:rsidR="00CF3136" w:rsidRPr="00E91D9E">
              <w:rPr>
                <w:w w:val="110"/>
                <w:sz w:val="18"/>
                <w:szCs w:val="18"/>
              </w:rPr>
              <w:t>Oświadczam, że zadania przewidziane do realizacji i wydatki przewidziane do poniesienia w ramach projektu nie są i nie będą</w:t>
            </w:r>
            <w:r w:rsidR="003F0047" w:rsidRPr="00E91D9E">
              <w:rPr>
                <w:w w:val="110"/>
                <w:sz w:val="18"/>
                <w:szCs w:val="18"/>
              </w:rPr>
              <w:t xml:space="preserve"> </w:t>
            </w:r>
            <w:r w:rsidR="00CF3136" w:rsidRPr="00E91D9E">
              <w:rPr>
                <w:w w:val="110"/>
                <w:sz w:val="18"/>
                <w:szCs w:val="18"/>
              </w:rPr>
              <w:t>współfinansowane z innych wspólnotowych instrumentów finansowych, w tym z innych funduszy strukturalnych Unii Europejskiej</w:t>
            </w:r>
            <w:r w:rsidR="0028518B" w:rsidRPr="00E91D9E">
              <w:rPr>
                <w:w w:val="110"/>
                <w:sz w:val="18"/>
                <w:szCs w:val="18"/>
              </w:rPr>
              <w:t xml:space="preserve"> </w:t>
            </w:r>
            <w:r w:rsidR="00CF3136" w:rsidRPr="00E91D9E">
              <w:rPr>
                <w:w w:val="110"/>
                <w:sz w:val="18"/>
                <w:szCs w:val="18"/>
              </w:rPr>
              <w:t>oraz Europejskiego Banku Inwestycyjnego lub dotacji z krajowych środków publicznych.</w:t>
            </w:r>
          </w:p>
          <w:p w14:paraId="72F734C8" w14:textId="7B39B463" w:rsidR="00CF3136" w:rsidRPr="006E26F0" w:rsidRDefault="00CF3136" w:rsidP="000A16F4">
            <w:pPr>
              <w:pStyle w:val="TableParagraph"/>
              <w:spacing w:before="7" w:line="360" w:lineRule="auto"/>
              <w:jc w:val="both"/>
              <w:rPr>
                <w:w w:val="110"/>
                <w:sz w:val="18"/>
                <w:szCs w:val="18"/>
              </w:rPr>
            </w:pPr>
          </w:p>
          <w:p w14:paraId="10B0D48B" w14:textId="0F45569F" w:rsidR="00CF3136" w:rsidRPr="00B66D4D" w:rsidRDefault="004F1FE7" w:rsidP="00E91D9E">
            <w:pPr>
              <w:pStyle w:val="TableParagraph"/>
              <w:numPr>
                <w:ilvl w:val="0"/>
                <w:numId w:val="15"/>
              </w:numPr>
              <w:tabs>
                <w:tab w:val="left" w:pos="214"/>
              </w:tabs>
              <w:spacing w:before="1" w:line="360" w:lineRule="auto"/>
              <w:ind w:right="40"/>
              <w:jc w:val="both"/>
              <w:rPr>
                <w:w w:val="110"/>
                <w:sz w:val="18"/>
                <w:szCs w:val="18"/>
              </w:rPr>
            </w:pPr>
            <w:r w:rsidRPr="00B66D4D">
              <w:rPr>
                <w:w w:val="110"/>
                <w:sz w:val="18"/>
                <w:szCs w:val="18"/>
              </w:rPr>
              <w:t>6</w:t>
            </w:r>
            <w:r w:rsidR="003F0047" w:rsidRPr="0028518B">
              <w:rPr>
                <w:w w:val="110"/>
                <w:sz w:val="18"/>
                <w:szCs w:val="18"/>
              </w:rPr>
              <w:t xml:space="preserve">. </w:t>
            </w:r>
            <w:r w:rsidR="00CF3136" w:rsidRPr="00B66D4D">
              <w:rPr>
                <w:w w:val="110"/>
                <w:sz w:val="18"/>
                <w:szCs w:val="18"/>
              </w:rPr>
              <w:t>Oświadczam, że projekt jest zgodny z właściwymi przepisami prawa unijnego i krajowego, w tym dotyczącymi zamówień publicznych, pomocy publicznej oraz pomocy de</w:t>
            </w:r>
            <w:r w:rsidR="00CF3136" w:rsidRPr="00E91D9E">
              <w:rPr>
                <w:w w:val="110"/>
                <w:sz w:val="18"/>
                <w:szCs w:val="18"/>
              </w:rPr>
              <w:t xml:space="preserve"> </w:t>
            </w:r>
            <w:r w:rsidR="00CF3136" w:rsidRPr="00B66D4D">
              <w:rPr>
                <w:w w:val="110"/>
                <w:sz w:val="18"/>
                <w:szCs w:val="18"/>
              </w:rPr>
              <w:t>minimis.</w:t>
            </w:r>
          </w:p>
          <w:p w14:paraId="7B71319F" w14:textId="42F83BEF" w:rsidR="00E91E7E" w:rsidRPr="00B66D4D" w:rsidRDefault="00E91E7E" w:rsidP="000A16F4">
            <w:pPr>
              <w:pStyle w:val="TableParagraph"/>
              <w:tabs>
                <w:tab w:val="left" w:pos="214"/>
              </w:tabs>
              <w:spacing w:before="1" w:line="360" w:lineRule="auto"/>
              <w:ind w:right="40"/>
              <w:jc w:val="both"/>
              <w:rPr>
                <w:w w:val="110"/>
                <w:sz w:val="18"/>
                <w:szCs w:val="18"/>
              </w:rPr>
            </w:pPr>
          </w:p>
          <w:p w14:paraId="482018FD" w14:textId="668DC36B" w:rsidR="00E91E7E" w:rsidRPr="00E91D9E" w:rsidRDefault="004F1FE7" w:rsidP="000A16F4">
            <w:pPr>
              <w:pStyle w:val="TableParagraph"/>
              <w:numPr>
                <w:ilvl w:val="0"/>
                <w:numId w:val="2"/>
              </w:numPr>
              <w:tabs>
                <w:tab w:val="left" w:pos="214"/>
              </w:tabs>
              <w:spacing w:before="1" w:line="360" w:lineRule="auto"/>
              <w:ind w:right="40"/>
              <w:jc w:val="both"/>
              <w:rPr>
                <w:w w:val="110"/>
                <w:sz w:val="18"/>
                <w:szCs w:val="18"/>
              </w:rPr>
            </w:pPr>
            <w:r w:rsidRPr="006E26F0">
              <w:rPr>
                <w:w w:val="110"/>
                <w:sz w:val="18"/>
                <w:szCs w:val="18"/>
              </w:rPr>
              <w:t>7</w:t>
            </w:r>
            <w:r w:rsidR="003F0047" w:rsidRPr="006E26F0">
              <w:rPr>
                <w:w w:val="110"/>
                <w:sz w:val="18"/>
                <w:szCs w:val="18"/>
              </w:rPr>
              <w:t xml:space="preserve">. </w:t>
            </w:r>
            <w:r w:rsidR="00E91E7E" w:rsidRPr="00E91D9E">
              <w:rPr>
                <w:w w:val="110"/>
                <w:sz w:val="18"/>
                <w:szCs w:val="18"/>
              </w:rPr>
              <w:t xml:space="preserve">Oświadczam, że informacje zawarte w niniejszym wniosku dotyczące pomocy publicznej w żądanej wysokości, </w:t>
            </w:r>
            <w:r w:rsidR="003F0047" w:rsidRPr="00E91D9E">
              <w:rPr>
                <w:w w:val="110"/>
                <w:sz w:val="18"/>
                <w:szCs w:val="18"/>
              </w:rPr>
              <w:t xml:space="preserve"> oraz </w:t>
            </w:r>
            <w:r w:rsidR="00E91E7E" w:rsidRPr="00E91D9E">
              <w:rPr>
                <w:w w:val="110"/>
                <w:sz w:val="18"/>
                <w:szCs w:val="18"/>
              </w:rPr>
              <w:t>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416AA58A" w14:textId="77035809" w:rsidR="00CF3136" w:rsidRPr="006E26F0" w:rsidRDefault="00CF3136" w:rsidP="000A16F4">
            <w:pPr>
              <w:pStyle w:val="TableParagraph"/>
              <w:spacing w:before="6" w:line="360" w:lineRule="auto"/>
              <w:jc w:val="both"/>
              <w:rPr>
                <w:w w:val="110"/>
                <w:sz w:val="18"/>
                <w:szCs w:val="18"/>
              </w:rPr>
            </w:pPr>
          </w:p>
          <w:p w14:paraId="335D8017" w14:textId="77777777" w:rsidR="00CF3136" w:rsidRPr="00E91D9E" w:rsidRDefault="00CF3136" w:rsidP="000A16F4">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2507CDD8" w14:textId="77777777" w:rsidR="00CF3136" w:rsidRPr="006E26F0" w:rsidRDefault="00CF3136" w:rsidP="000A16F4">
            <w:pPr>
              <w:pStyle w:val="TableParagraph"/>
              <w:spacing w:before="6" w:line="360" w:lineRule="auto"/>
              <w:jc w:val="both"/>
              <w:rPr>
                <w:w w:val="110"/>
                <w:sz w:val="18"/>
                <w:szCs w:val="18"/>
              </w:rPr>
            </w:pPr>
          </w:p>
          <w:p w14:paraId="00A35ED6" w14:textId="77777777" w:rsidR="00E91D9E" w:rsidRPr="00E91D9E" w:rsidRDefault="00CF3136" w:rsidP="00E91D9E">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spełnione zostały wymogi dotyczące: utworzenia albo zainicjowania partnerstwa przed złożeniem wniosku o</w:t>
            </w:r>
            <w:r w:rsidR="000A16F4" w:rsidRPr="00E91D9E">
              <w:rPr>
                <w:w w:val="110"/>
                <w:sz w:val="18"/>
                <w:szCs w:val="18"/>
              </w:rPr>
              <w:t> </w:t>
            </w:r>
            <w:r w:rsidRPr="00E91D9E">
              <w:rPr>
                <w:w w:val="110"/>
                <w:sz w:val="18"/>
                <w:szCs w:val="18"/>
              </w:rPr>
              <w:t>dofinansowanie albo prze</w:t>
            </w:r>
            <w:r w:rsidR="003F0047" w:rsidRPr="00E91D9E">
              <w:rPr>
                <w:w w:val="110"/>
                <w:sz w:val="18"/>
                <w:szCs w:val="18"/>
              </w:rPr>
              <w:t>d</w:t>
            </w:r>
            <w:r w:rsidRPr="00E91D9E">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r w:rsidR="00E91D9E" w:rsidRPr="00E91D9E">
              <w:rPr>
                <w:w w:val="110"/>
                <w:sz w:val="18"/>
                <w:szCs w:val="18"/>
              </w:rPr>
              <w:t xml:space="preserve"> </w:t>
            </w:r>
          </w:p>
          <w:p w14:paraId="1679DAD0" w14:textId="77777777" w:rsidR="00E91D9E" w:rsidRPr="006E26F0" w:rsidRDefault="00E91D9E" w:rsidP="00E91D9E">
            <w:pPr>
              <w:pStyle w:val="Akapitzlist"/>
              <w:rPr>
                <w:w w:val="110"/>
                <w:sz w:val="18"/>
                <w:szCs w:val="18"/>
              </w:rPr>
            </w:pPr>
          </w:p>
          <w:p w14:paraId="14A02D0A" w14:textId="4B150666" w:rsidR="00CF3136" w:rsidRPr="00E91D9E" w:rsidRDefault="00CF3136" w:rsidP="00261A6B">
            <w:pPr>
              <w:pStyle w:val="TableParagraph"/>
              <w:numPr>
                <w:ilvl w:val="0"/>
                <w:numId w:val="2"/>
              </w:numPr>
              <w:spacing w:before="0" w:line="360" w:lineRule="auto"/>
              <w:ind w:left="6" w:firstLine="0"/>
              <w:jc w:val="both"/>
              <w:rPr>
                <w:w w:val="110"/>
                <w:sz w:val="18"/>
                <w:szCs w:val="18"/>
              </w:rPr>
            </w:pPr>
            <w:r w:rsidRPr="00E91D9E">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5FECA3C9" w14:textId="77777777" w:rsidR="00CF3136" w:rsidRPr="006E26F0" w:rsidRDefault="00CF3136" w:rsidP="000A16F4">
            <w:pPr>
              <w:pStyle w:val="TableParagraph"/>
              <w:spacing w:before="7" w:line="360" w:lineRule="auto"/>
              <w:jc w:val="both"/>
              <w:rPr>
                <w:w w:val="110"/>
                <w:sz w:val="18"/>
                <w:szCs w:val="18"/>
              </w:rPr>
            </w:pPr>
          </w:p>
          <w:p w14:paraId="7528FA47"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0165D6B" w14:textId="77777777" w:rsidR="00261A6B" w:rsidRPr="006E26F0" w:rsidRDefault="00261A6B" w:rsidP="00261A6B">
            <w:pPr>
              <w:pStyle w:val="Akapitzlist"/>
              <w:rPr>
                <w:w w:val="110"/>
                <w:sz w:val="18"/>
                <w:szCs w:val="18"/>
              </w:rPr>
            </w:pPr>
          </w:p>
          <w:p w14:paraId="167F86F6"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 xml:space="preserve">Oświadczam, że projekt nie został zakończony w rozumieniu art. 65 ust. 6 Rozporządzenia Parlamentu Europejskiego i Rady (UE) nr 1303/2013 z dnia 17 grudnia 2013 r. (Dz. Urz. UE L 347 z 20.12.2013, str. 320, z późn. </w:t>
            </w:r>
            <w:r w:rsidR="00383D7C" w:rsidRPr="00261A6B">
              <w:rPr>
                <w:w w:val="110"/>
                <w:sz w:val="18"/>
                <w:szCs w:val="18"/>
              </w:rPr>
              <w:t>zm.)</w:t>
            </w:r>
          </w:p>
          <w:p w14:paraId="3569400B" w14:textId="77777777" w:rsidR="00261A6B" w:rsidRPr="006E26F0" w:rsidRDefault="00261A6B" w:rsidP="00261A6B">
            <w:pPr>
              <w:pStyle w:val="Akapitzlist"/>
              <w:rPr>
                <w:w w:val="110"/>
                <w:sz w:val="18"/>
                <w:szCs w:val="18"/>
              </w:rPr>
            </w:pPr>
          </w:p>
          <w:p w14:paraId="63D0B574" w14:textId="77777777" w:rsidR="00261A6B" w:rsidRDefault="00E91E7E"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w:t>
            </w:r>
          </w:p>
          <w:p w14:paraId="58CDFFFA" w14:textId="77777777" w:rsidR="00261A6B" w:rsidRPr="006E26F0" w:rsidRDefault="00261A6B" w:rsidP="00261A6B">
            <w:pPr>
              <w:pStyle w:val="Akapitzlist"/>
              <w:rPr>
                <w:w w:val="110"/>
                <w:sz w:val="18"/>
                <w:szCs w:val="18"/>
              </w:rPr>
            </w:pPr>
          </w:p>
          <w:p w14:paraId="42B8EF44" w14:textId="77777777" w:rsidR="00261A6B" w:rsidRDefault="00383D7C"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4BBFE58F" w14:textId="77777777" w:rsidR="00261A6B" w:rsidRPr="006E26F0" w:rsidRDefault="00261A6B" w:rsidP="00261A6B">
            <w:pPr>
              <w:pStyle w:val="Akapitzlist"/>
              <w:rPr>
                <w:w w:val="110"/>
                <w:sz w:val="18"/>
                <w:szCs w:val="18"/>
              </w:rPr>
            </w:pPr>
          </w:p>
          <w:p w14:paraId="36BBD09F" w14:textId="77777777" w:rsid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Wyrażam zgodę na przeprowadzenie procesu negocjacji w postaci doręczenia pism w formie dokumentu elektronicznego na adres mailowy wskazany w polu 2.9.2 przedmiotowego wniosku o dofinansowanie.</w:t>
            </w:r>
          </w:p>
          <w:p w14:paraId="5E3F2506" w14:textId="77777777" w:rsidR="00261A6B" w:rsidRPr="006E26F0" w:rsidRDefault="00261A6B" w:rsidP="00261A6B">
            <w:pPr>
              <w:pStyle w:val="Akapitzlist"/>
              <w:rPr>
                <w:w w:val="110"/>
                <w:sz w:val="18"/>
                <w:szCs w:val="18"/>
              </w:rPr>
            </w:pPr>
          </w:p>
          <w:p w14:paraId="6AF3D6E5" w14:textId="6C0FD719" w:rsidR="00E91D9E" w:rsidRP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iż świadom jestem skutków niezachowania wskazanej w Regulaminie Konkursu formy komunikacji.</w:t>
            </w:r>
          </w:p>
          <w:p w14:paraId="01AC6D1D" w14:textId="3F924F2A" w:rsidR="00F5725F" w:rsidRPr="00261A6B" w:rsidRDefault="00F5725F"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 związku z  aplikowaniem o dofinansowanie oświadczam, że:</w:t>
            </w:r>
          </w:p>
          <w:p w14:paraId="4EE2B33F"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Administratorem Danych Osobowych jest Zarząd Województwa Łódzkiego z siedzibą w Łodzi, 90-051, Al. Piłsudskiego 8.</w:t>
            </w:r>
          </w:p>
          <w:p w14:paraId="6A035D31" w14:textId="066E432F"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o danych kontaktowych Inspektora Ochrony Danych</w:t>
            </w:r>
            <w:r w:rsidR="006E187C">
              <w:rPr>
                <w:w w:val="110"/>
                <w:sz w:val="18"/>
                <w:szCs w:val="18"/>
              </w:rPr>
              <w:t>, z którym mogę się skontaktować w sprawach związanych z ochroną danych osobowych, drogą elektroniczną na adres e-mail</w:t>
            </w:r>
            <w:r w:rsidRPr="00A66ACD">
              <w:rPr>
                <w:w w:val="110"/>
                <w:sz w:val="18"/>
                <w:szCs w:val="18"/>
              </w:rPr>
              <w:t xml:space="preserve">: </w:t>
            </w:r>
            <w:hyperlink r:id="rId34" w:history="1">
              <w:r w:rsidRPr="006E26F0">
                <w:t>iod@lodzkie.pl</w:t>
              </w:r>
            </w:hyperlink>
            <w:r w:rsidR="006E187C" w:rsidRPr="006E26F0">
              <w:t xml:space="preserve"> lub pisemnie na adres siedziby Administratora danych. </w:t>
            </w:r>
          </w:p>
          <w:p w14:paraId="1E1B0176"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moje dane osobowe przetwarzane będą w celu aplikowania</w:t>
            </w:r>
            <w:r w:rsidRPr="00A66ACD">
              <w:rPr>
                <w:w w:val="110"/>
                <w:sz w:val="18"/>
                <w:szCs w:val="18"/>
              </w:rPr>
              <w:br/>
              <w:t xml:space="preserve"> o dofinansowanie i realizacji projektów w okresie programowania 2014-2020, a odbiorcami danych będą osoby dokonujące oceny wniosku o dofinansowanie.</w:t>
            </w:r>
          </w:p>
          <w:p w14:paraId="0D13CB7C" w14:textId="53D0D971"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podstawą prawną przetwarzania moich danych osobowych jest art. 6 ust. 1 lit. c 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 ;</w:t>
            </w:r>
          </w:p>
          <w:p w14:paraId="4B720FB0"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podanie danych jest dobrowolne. Niepodanie danych uniemożliwi  aplikowanie o dofinansowanie.</w:t>
            </w:r>
          </w:p>
          <w:p w14:paraId="70DF792A" w14:textId="0E329E7E"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nie będą poddawane zautomatyzowanemu podejmowaniu decyzji, w tym profilowaniu.</w:t>
            </w:r>
          </w:p>
          <w:p w14:paraId="2FB4D022"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o prawie żądania dostępu  do swoich danych osobowych, prawie ich sprostowania, usunięcia lub ograniczenia przetwarzania na zasadach określonych w art. 17 i 18.</w:t>
            </w:r>
          </w:p>
          <w:p w14:paraId="46A18483" w14:textId="77777777" w:rsidR="00F5725F" w:rsidRPr="00305C23" w:rsidRDefault="00F5725F" w:rsidP="00F5725F">
            <w:pPr>
              <w:pStyle w:val="TableParagraph"/>
              <w:tabs>
                <w:tab w:val="left" w:pos="317"/>
              </w:tabs>
              <w:spacing w:before="6" w:line="360" w:lineRule="auto"/>
              <w:ind w:left="7" w:right="121"/>
              <w:rPr>
                <w:w w:val="110"/>
                <w:sz w:val="18"/>
                <w:szCs w:val="18"/>
              </w:rPr>
            </w:pPr>
            <w:r w:rsidRPr="00305C23">
              <w:rPr>
                <w:w w:val="110"/>
                <w:sz w:val="18"/>
                <w:szCs w:val="18"/>
              </w:rPr>
              <w:lastRenderedPageBreak/>
              <w:t>Zostałem/am poinformowany/a o tym, iż po pozytywnej ocenie formalno-merytorycznej administratorem moich  danych osobowych jest:</w:t>
            </w:r>
          </w:p>
          <w:p w14:paraId="3D657F77" w14:textId="77777777" w:rsidR="00F5725F" w:rsidRPr="00305C23" w:rsidRDefault="00F5725F" w:rsidP="00F5725F">
            <w:pPr>
              <w:pStyle w:val="TableParagraph"/>
              <w:numPr>
                <w:ilvl w:val="2"/>
                <w:numId w:val="11"/>
              </w:numPr>
              <w:tabs>
                <w:tab w:val="left" w:pos="317"/>
              </w:tabs>
              <w:spacing w:before="6" w:line="360" w:lineRule="auto"/>
              <w:ind w:left="357" w:hanging="357"/>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F5725F">
            <w:pPr>
              <w:pStyle w:val="TableParagraph"/>
              <w:numPr>
                <w:ilvl w:val="2"/>
                <w:numId w:val="11"/>
              </w:numPr>
              <w:tabs>
                <w:tab w:val="left" w:pos="317"/>
              </w:tabs>
              <w:spacing w:before="6" w:line="360" w:lineRule="auto"/>
              <w:ind w:left="357" w:hanging="357"/>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F5725F">
            <w:pPr>
              <w:pStyle w:val="TableParagraph"/>
              <w:tabs>
                <w:tab w:val="left" w:pos="317"/>
              </w:tabs>
              <w:spacing w:before="6" w:line="360" w:lineRule="auto"/>
              <w:ind w:right="121"/>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5" w:history="1">
              <w:r w:rsidRPr="006E26F0">
                <w:t>iod@lodzkie.pl</w:t>
              </w:r>
            </w:hyperlink>
          </w:p>
          <w:p w14:paraId="0F307257"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przetwarzanych w „Centralnym systemie teleinformatycznym wspierającym realizację programów operacyjnych”: </w:t>
            </w:r>
            <w:hyperlink r:id="rId36" w:history="1">
              <w:r w:rsidRPr="006E26F0">
                <w:t>iod@miir.gov.pl</w:t>
              </w:r>
            </w:hyperlink>
          </w:p>
          <w:p w14:paraId="2FDAA473" w14:textId="0FE127F3" w:rsidR="00B66D4D" w:rsidRPr="00261A6B" w:rsidRDefault="00F5725F" w:rsidP="00F5725F">
            <w:pPr>
              <w:pStyle w:val="Akapitzlist"/>
              <w:jc w:val="both"/>
              <w:rPr>
                <w:w w:val="110"/>
                <w:sz w:val="18"/>
                <w:szCs w:val="18"/>
              </w:rPr>
            </w:pPr>
            <w:r>
              <w:rPr>
                <w:w w:val="110"/>
                <w:sz w:val="18"/>
                <w:szCs w:val="18"/>
              </w:rPr>
              <w:t xml:space="preserve">18. </w:t>
            </w:r>
            <w:r w:rsidRPr="00E2232B">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677D1C50" w14:textId="77777777" w:rsidR="00B66D4D" w:rsidRPr="006E26F0" w:rsidRDefault="00B66D4D" w:rsidP="000A16F4">
            <w:pPr>
              <w:pStyle w:val="Akapitzlist"/>
              <w:jc w:val="both"/>
              <w:rPr>
                <w:w w:val="110"/>
                <w:sz w:val="18"/>
                <w:szCs w:val="18"/>
              </w:rPr>
            </w:pPr>
          </w:p>
          <w:p w14:paraId="79CBF364" w14:textId="77777777" w:rsidR="00261A6B" w:rsidRDefault="00EF77AF"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realizacja projektu nie została rozpoczęta przed dniem złożenia wniosku o dofinansowanie - jeśli dotyczy.</w:t>
            </w:r>
          </w:p>
          <w:p w14:paraId="54C3B9D6" w14:textId="69303772" w:rsidR="008379DB" w:rsidRPr="00261A6B" w:rsidRDefault="008379DB"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261A6B">
              <w:rPr>
                <w:w w:val="110"/>
                <w:sz w:val="18"/>
                <w:szCs w:val="18"/>
              </w:rPr>
              <w:t> </w:t>
            </w:r>
            <w:r w:rsidRPr="00261A6B">
              <w:rPr>
                <w:w w:val="110"/>
                <w:sz w:val="18"/>
                <w:szCs w:val="18"/>
              </w:rPr>
              <w:t xml:space="preserve">obowiązującej Wnioskodawcę/Partnera polityce rachunkowości – dotyczy, o ile założono w projekcie koszty amortyzacji. </w:t>
            </w:r>
          </w:p>
          <w:p w14:paraId="2C8B034B" w14:textId="77777777" w:rsidR="00B66D4D" w:rsidRPr="006E26F0" w:rsidRDefault="00B66D4D" w:rsidP="000A16F4">
            <w:pPr>
              <w:pStyle w:val="Akapitzlist"/>
              <w:jc w:val="both"/>
              <w:rPr>
                <w:w w:val="110"/>
                <w:sz w:val="18"/>
                <w:szCs w:val="18"/>
              </w:rPr>
            </w:pPr>
          </w:p>
          <w:p w14:paraId="55F64450" w14:textId="381CCF9C" w:rsidR="008464F1" w:rsidRDefault="00EF77AF" w:rsidP="00F5725F">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Jestem świadomy odpowiedzialności karnej za złożenie fałszywych danych lub złożenie fałszywych oświadczeń</w:t>
            </w:r>
            <w:r w:rsidR="000A16F4" w:rsidRPr="00261A6B">
              <w:rPr>
                <w:w w:val="110"/>
                <w:sz w:val="18"/>
                <w:szCs w:val="18"/>
              </w:rPr>
              <w:t>.</w:t>
            </w:r>
          </w:p>
          <w:p w14:paraId="191571C5" w14:textId="77777777" w:rsidR="00261A6B" w:rsidRDefault="00261A6B" w:rsidP="00261A6B">
            <w:pPr>
              <w:pStyle w:val="Akapitzlist"/>
              <w:rPr>
                <w:w w:val="110"/>
                <w:sz w:val="18"/>
                <w:szCs w:val="18"/>
              </w:rPr>
            </w:pPr>
          </w:p>
          <w:p w14:paraId="5D424C8B" w14:textId="77777777"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Pr="00261A6B">
              <w:rPr>
                <w:w w:val="110"/>
                <w:sz w:val="18"/>
                <w:szCs w:val="18"/>
              </w:rPr>
            </w:r>
            <w:r w:rsidRPr="00261A6B">
              <w:rPr>
                <w:w w:val="110"/>
                <w:sz w:val="18"/>
                <w:szCs w:val="18"/>
              </w:rPr>
              <w:fldChar w:fldCharType="separate"/>
            </w:r>
            <w:r w:rsidRPr="00261A6B">
              <w:rPr>
                <w:w w:val="110"/>
                <w:sz w:val="18"/>
                <w:szCs w:val="18"/>
              </w:rPr>
              <w:fldChar w:fldCharType="end"/>
            </w:r>
            <w:r w:rsidRPr="00261A6B">
              <w:rPr>
                <w:w w:val="110"/>
                <w:sz w:val="18"/>
                <w:szCs w:val="18"/>
              </w:rPr>
              <w:t xml:space="preserve"> Oświadczam, że wsparcie skutkuje zwiększeniem liczby miejsc przedszkolnych podlegających pod konkretny organ prowadzący na terenie danej gminy/miasta oraz we wspieranym OWP w stosunku do danych z roku poprzedzającego rok rozpoczęcia realizacji projektu. </w:t>
            </w:r>
          </w:p>
          <w:p w14:paraId="537F4F48" w14:textId="7BEEEE2C"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Pr="00261A6B">
              <w:rPr>
                <w:w w:val="110"/>
                <w:sz w:val="18"/>
                <w:szCs w:val="18"/>
              </w:rPr>
            </w:r>
            <w:r w:rsidRPr="00261A6B">
              <w:rPr>
                <w:w w:val="110"/>
                <w:sz w:val="18"/>
                <w:szCs w:val="18"/>
              </w:rPr>
              <w:fldChar w:fldCharType="separate"/>
            </w:r>
            <w:r w:rsidRPr="00261A6B">
              <w:rPr>
                <w:w w:val="110"/>
                <w:sz w:val="18"/>
                <w:szCs w:val="18"/>
              </w:rPr>
              <w:fldChar w:fldCharType="end"/>
            </w:r>
            <w:r w:rsidRPr="00261A6B">
              <w:rPr>
                <w:w w:val="110"/>
                <w:sz w:val="18"/>
                <w:szCs w:val="18"/>
              </w:rPr>
              <w:t xml:space="preserve"> W przypadku generowania miejsc wychowania przedszkolnego beneficjent zapewni ich trwałość przez okres co najmniej 2 lat od daty zakończenia realizacji projektu. </w:t>
            </w:r>
          </w:p>
          <w:p w14:paraId="56114E61" w14:textId="77777777"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Pr="00261A6B">
              <w:rPr>
                <w:w w:val="110"/>
                <w:sz w:val="18"/>
                <w:szCs w:val="18"/>
              </w:rPr>
            </w:r>
            <w:r w:rsidRPr="00261A6B">
              <w:rPr>
                <w:w w:val="110"/>
                <w:sz w:val="18"/>
                <w:szCs w:val="18"/>
              </w:rPr>
              <w:fldChar w:fldCharType="separate"/>
            </w:r>
            <w:r w:rsidRPr="00261A6B">
              <w:rPr>
                <w:w w:val="110"/>
                <w:sz w:val="18"/>
                <w:szCs w:val="18"/>
              </w:rPr>
              <w:fldChar w:fldCharType="end"/>
            </w:r>
            <w:r w:rsidRPr="00261A6B">
              <w:rPr>
                <w:w w:val="110"/>
                <w:sz w:val="18"/>
                <w:szCs w:val="18"/>
              </w:rPr>
              <w:t xml:space="preserve"> 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i wskazanymi w  Regulaminie konkursu – o ile dotyczy.</w:t>
            </w:r>
          </w:p>
          <w:p w14:paraId="21E7B7C5" w14:textId="6D8BCD9A" w:rsidR="00182DD2"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Pr="00261A6B">
              <w:rPr>
                <w:w w:val="110"/>
                <w:sz w:val="18"/>
                <w:szCs w:val="18"/>
              </w:rPr>
            </w:r>
            <w:r w:rsidRPr="00261A6B">
              <w:rPr>
                <w:w w:val="110"/>
                <w:sz w:val="18"/>
                <w:szCs w:val="18"/>
              </w:rPr>
              <w:fldChar w:fldCharType="separate"/>
            </w:r>
            <w:r w:rsidRPr="00261A6B">
              <w:rPr>
                <w:w w:val="110"/>
                <w:sz w:val="18"/>
                <w:szCs w:val="18"/>
              </w:rPr>
              <w:fldChar w:fldCharType="end"/>
            </w:r>
            <w:r w:rsidRPr="00261A6B">
              <w:rPr>
                <w:w w:val="110"/>
                <w:sz w:val="18"/>
                <w:szCs w:val="18"/>
              </w:rPr>
              <w:t xml:space="preserve"> </w:t>
            </w:r>
            <w:r w:rsidR="00182DD2">
              <w:rPr>
                <w:w w:val="110"/>
                <w:sz w:val="18"/>
                <w:szCs w:val="18"/>
              </w:rPr>
              <w:t>Oświadczam, że w</w:t>
            </w:r>
            <w:r w:rsidR="00182DD2" w:rsidRPr="00182DD2">
              <w:rPr>
                <w:w w:val="110"/>
                <w:sz w:val="18"/>
                <w:szCs w:val="18"/>
              </w:rPr>
              <w:t xml:space="preserve"> przypadku finansowania bieżącej działalności nowo utworzonych miejsc wychowania przedszkolnego ze środków EFS wnioskodawca nie finansuje powyższej działalności z krajowych środków public</w:t>
            </w:r>
            <w:bookmarkStart w:id="0" w:name="_GoBack"/>
            <w:bookmarkEnd w:id="0"/>
            <w:r w:rsidR="00182DD2" w:rsidRPr="00182DD2">
              <w:rPr>
                <w:w w:val="110"/>
                <w:sz w:val="18"/>
                <w:szCs w:val="18"/>
              </w:rPr>
              <w:t>znych przeznaczonych na finansowa</w:t>
            </w:r>
            <w:r w:rsidR="00182DD2">
              <w:rPr>
                <w:w w:val="110"/>
                <w:sz w:val="18"/>
                <w:szCs w:val="18"/>
              </w:rPr>
              <w:t xml:space="preserve">nie wychowania przedszkolnego. </w:t>
            </w:r>
            <w:r w:rsidR="00182DD2" w:rsidRPr="00182DD2">
              <w:rPr>
                <w:w w:val="110"/>
                <w:sz w:val="18"/>
                <w:szCs w:val="18"/>
              </w:rPr>
              <w:t>W przypadku finansowania bieżącej działalności nowo utworzonych miejsc wychowania przedszkolnego z krajowych środków publicznych przeznaczonych na finansowanie wychowania przedszkolnego wnioskodawca nie finansuje</w:t>
            </w:r>
            <w:r w:rsidR="00182DD2">
              <w:rPr>
                <w:w w:val="110"/>
                <w:sz w:val="18"/>
                <w:szCs w:val="18"/>
              </w:rPr>
              <w:t xml:space="preserve"> powyższej działalności z EFS. </w:t>
            </w:r>
          </w:p>
          <w:p w14:paraId="1780D15D" w14:textId="4A564F0E" w:rsidR="00383D7C" w:rsidRPr="00261A6B" w:rsidRDefault="00261A6B" w:rsidP="00261A6B">
            <w:pPr>
              <w:pStyle w:val="TableParagraph"/>
              <w:tabs>
                <w:tab w:val="left" w:pos="317"/>
              </w:tabs>
              <w:spacing w:before="0" w:line="360" w:lineRule="auto"/>
              <w:ind w:right="96"/>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Pr="00261A6B">
              <w:rPr>
                <w:w w:val="110"/>
                <w:sz w:val="18"/>
                <w:szCs w:val="18"/>
              </w:rPr>
            </w:r>
            <w:r w:rsidRPr="00261A6B">
              <w:rPr>
                <w:w w:val="110"/>
                <w:sz w:val="18"/>
                <w:szCs w:val="18"/>
              </w:rPr>
              <w:fldChar w:fldCharType="separate"/>
            </w:r>
            <w:r w:rsidRPr="00261A6B">
              <w:rPr>
                <w:w w:val="110"/>
                <w:sz w:val="18"/>
                <w:szCs w:val="18"/>
              </w:rPr>
              <w:fldChar w:fldCharType="end"/>
            </w:r>
            <w:r w:rsidRPr="00261A6B">
              <w:rPr>
                <w:w w:val="110"/>
                <w:sz w:val="18"/>
                <w:szCs w:val="18"/>
              </w:rPr>
              <w:t xml:space="preserve"> Oświadczam, że </w:t>
            </w:r>
            <w:r w:rsidR="006E26F0" w:rsidRPr="006E26F0">
              <w:rPr>
                <w:w w:val="110"/>
                <w:sz w:val="18"/>
                <w:szCs w:val="18"/>
              </w:rPr>
              <w:t xml:space="preserve"> </w:t>
            </w:r>
            <w:r w:rsidR="006E26F0">
              <w:rPr>
                <w:w w:val="110"/>
                <w:sz w:val="18"/>
                <w:szCs w:val="18"/>
              </w:rPr>
              <w:t>p</w:t>
            </w:r>
            <w:r w:rsidR="006E26F0" w:rsidRPr="006E26F0">
              <w:rPr>
                <w:w w:val="110"/>
                <w:sz w:val="18"/>
                <w:szCs w:val="18"/>
              </w:rPr>
              <w:t>rzedsięwzięcia finansowane w ramach projektu  będą stanowiły uzupełnienie działań prowadzonych przed rozpoczęciem realizacji projektu przez OWP. Skala działań prowadzonych przed złożeniem wniosku o dofinansowanie projektu przez OWP (nakłady środków na ich realizację) nie może ulec zmniejszeniu w stosunku do skali działań (nakładów) prowadzonych przez OWP w okresie 12 miesięcy poprzedzających złożenie wniosku o dofinansowanie projektu (średniomiesięcznie). Warunek  nie  dotyczy  działań zrealizowanych  w  ramach  RPO  oraz  programów  rządowych.</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8518B" w:rsidRDefault="000B13F1" w:rsidP="008464F1">
            <w:pPr>
              <w:pStyle w:val="TableParagraph"/>
              <w:tabs>
                <w:tab w:val="left" w:pos="317"/>
              </w:tabs>
              <w:spacing w:before="0" w:line="360" w:lineRule="auto"/>
              <w:ind w:right="30"/>
              <w:rPr>
                <w:w w:val="110"/>
                <w:sz w:val="18"/>
                <w:szCs w:val="18"/>
              </w:rPr>
            </w:pPr>
            <w:r w:rsidRPr="0028518B">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8464F1">
            <w:pPr>
              <w:pStyle w:val="TableParagraph"/>
              <w:spacing w:before="78" w:line="360" w:lineRule="auto"/>
              <w:ind w:left="82"/>
              <w:rPr>
                <w:sz w:val="18"/>
                <w:szCs w:val="18"/>
              </w:rPr>
            </w:pPr>
            <w:r w:rsidRPr="0028518B">
              <w:rPr>
                <w:w w:val="115"/>
                <w:sz w:val="18"/>
                <w:szCs w:val="18"/>
              </w:rPr>
              <w:t>o zagwarantowanie przez właściwą instytucję ochrony informacji i tajemnic zawartych</w:t>
            </w:r>
            <w:r w:rsidRPr="00871B3A">
              <w:rPr>
                <w:spacing w:val="-14"/>
                <w:w w:val="115"/>
                <w:sz w:val="18"/>
                <w:szCs w:val="18"/>
              </w:rPr>
              <w:t xml:space="preserve"> </w:t>
            </w:r>
            <w:r w:rsidRPr="00871B3A">
              <w:rPr>
                <w:w w:val="115"/>
                <w:sz w:val="18"/>
                <w:szCs w:val="18"/>
              </w:rPr>
              <w:t>w</w:t>
            </w:r>
            <w:r w:rsidRPr="00871B3A">
              <w:rPr>
                <w:spacing w:val="-14"/>
                <w:w w:val="115"/>
                <w:sz w:val="18"/>
                <w:szCs w:val="18"/>
              </w:rPr>
              <w:t xml:space="preserve"> </w:t>
            </w:r>
            <w:r w:rsidRPr="00871B3A">
              <w:rPr>
                <w:w w:val="115"/>
                <w:sz w:val="18"/>
                <w:szCs w:val="18"/>
              </w:rPr>
              <w:t>niniejszym</w:t>
            </w:r>
            <w:r w:rsidRPr="00871B3A">
              <w:rPr>
                <w:spacing w:val="-14"/>
                <w:w w:val="115"/>
                <w:sz w:val="18"/>
                <w:szCs w:val="18"/>
              </w:rPr>
              <w:t xml:space="preserve"> </w:t>
            </w:r>
            <w:r w:rsidRPr="0028518B">
              <w:rPr>
                <w:w w:val="115"/>
                <w:sz w:val="18"/>
                <w:szCs w:val="18"/>
              </w:rPr>
              <w:t>wniosku</w:t>
            </w:r>
            <w:r w:rsidRPr="0028518B">
              <w:rPr>
                <w:spacing w:val="-14"/>
                <w:w w:val="115"/>
                <w:sz w:val="18"/>
                <w:szCs w:val="18"/>
              </w:rPr>
              <w:t xml:space="preserve"> </w:t>
            </w:r>
            <w:r w:rsidRPr="0028518B">
              <w:rPr>
                <w:w w:val="115"/>
                <w:sz w:val="18"/>
                <w:szCs w:val="18"/>
              </w:rPr>
              <w:t>(Należy</w:t>
            </w:r>
            <w:r w:rsidRPr="0028518B">
              <w:rPr>
                <w:spacing w:val="-14"/>
                <w:w w:val="115"/>
                <w:sz w:val="18"/>
                <w:szCs w:val="18"/>
              </w:rPr>
              <w:t xml:space="preserve"> </w:t>
            </w:r>
            <w:r w:rsidRPr="0028518B">
              <w:rPr>
                <w:w w:val="115"/>
                <w:sz w:val="18"/>
                <w:szCs w:val="18"/>
              </w:rPr>
              <w:t>wskazać</w:t>
            </w:r>
            <w:r w:rsidRPr="0028518B">
              <w:rPr>
                <w:spacing w:val="-14"/>
                <w:w w:val="115"/>
                <w:sz w:val="18"/>
                <w:szCs w:val="18"/>
              </w:rPr>
              <w:t xml:space="preserve"> </w:t>
            </w:r>
            <w:r w:rsidRPr="0028518B">
              <w:rPr>
                <w:w w:val="115"/>
                <w:sz w:val="18"/>
                <w:szCs w:val="18"/>
              </w:rPr>
              <w:t>ich</w:t>
            </w:r>
            <w:r w:rsidRPr="0028518B">
              <w:rPr>
                <w:spacing w:val="-14"/>
                <w:w w:val="115"/>
                <w:sz w:val="18"/>
                <w:szCs w:val="18"/>
              </w:rPr>
              <w:t xml:space="preserve"> </w:t>
            </w:r>
            <w:r w:rsidRPr="0028518B">
              <w:rPr>
                <w:w w:val="115"/>
                <w:sz w:val="18"/>
                <w:szCs w:val="18"/>
              </w:rPr>
              <w:t>zakres</w:t>
            </w:r>
            <w:r w:rsidRPr="0028518B">
              <w:rPr>
                <w:spacing w:val="-14"/>
                <w:w w:val="115"/>
                <w:sz w:val="18"/>
                <w:szCs w:val="18"/>
              </w:rPr>
              <w:t xml:space="preserve"> </w:t>
            </w:r>
            <w:r w:rsidRPr="0028518B">
              <w:rPr>
                <w:w w:val="115"/>
                <w:sz w:val="18"/>
                <w:szCs w:val="18"/>
              </w:rPr>
              <w:t>i</w:t>
            </w:r>
            <w:r w:rsidRPr="0028518B">
              <w:rPr>
                <w:spacing w:val="-14"/>
                <w:w w:val="115"/>
                <w:sz w:val="18"/>
                <w:szCs w:val="18"/>
              </w:rPr>
              <w:t xml:space="preserve"> </w:t>
            </w:r>
            <w:r w:rsidRPr="0028518B">
              <w:rPr>
                <w:w w:val="115"/>
                <w:sz w:val="18"/>
                <w:szCs w:val="18"/>
              </w:rPr>
              <w:t>podstawę</w:t>
            </w:r>
            <w:r w:rsidRPr="0028518B">
              <w:rPr>
                <w:spacing w:val="-14"/>
                <w:w w:val="115"/>
                <w:sz w:val="18"/>
                <w:szCs w:val="18"/>
              </w:rPr>
              <w:t xml:space="preserve"> </w:t>
            </w:r>
            <w:r w:rsidRPr="0028518B">
              <w:rPr>
                <w:w w:val="115"/>
                <w:sz w:val="18"/>
                <w:szCs w:val="18"/>
              </w:rPr>
              <w:t>prawną ochrony wskazanych informacji i</w:t>
            </w:r>
            <w:r w:rsidRPr="0028518B">
              <w:rPr>
                <w:spacing w:val="-10"/>
                <w:w w:val="115"/>
                <w:sz w:val="18"/>
                <w:szCs w:val="18"/>
              </w:rPr>
              <w:t xml:space="preserve"> </w:t>
            </w:r>
            <w:r w:rsidRPr="0028518B">
              <w:rPr>
                <w:w w:val="115"/>
                <w:sz w:val="18"/>
                <w:szCs w:val="18"/>
              </w:rPr>
              <w:t>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lastRenderedPageBreak/>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7"/>
          <w:footerReference w:type="default" r:id="rId38"/>
          <w:headerReference w:type="first" r:id="rId39"/>
          <w:footerReference w:type="first" r:id="rId40"/>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1"/>
          <w:footerReference w:type="first" r:id="rId42"/>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3"/>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C08C" w14:textId="77777777" w:rsidR="00E91D9E" w:rsidRDefault="00E91D9E">
      <w:r>
        <w:separator/>
      </w:r>
    </w:p>
  </w:endnote>
  <w:endnote w:type="continuationSeparator" w:id="0">
    <w:p w14:paraId="17AE403D" w14:textId="77777777" w:rsidR="00E91D9E" w:rsidRDefault="00E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E91D9E" w:rsidRDefault="00E91D9E"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E91D9E" w:rsidRPr="00EB4D1F" w:rsidRDefault="00E91D9E">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E91D9E" w:rsidRPr="00EB4D1F" w:rsidRDefault="00E91D9E">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E91D9E" w:rsidRDefault="00E91D9E"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E91D9E" w:rsidRPr="00AE7F41" w:rsidRDefault="00E91D9E">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E91D9E" w:rsidRPr="00AE7F41" w:rsidRDefault="00E91D9E">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E91D9E" w:rsidRDefault="00E91D9E"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E91D9E" w:rsidRPr="00870D9A" w:rsidRDefault="00E91D9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E91D9E" w:rsidRDefault="00E91D9E"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E91D9E" w:rsidRPr="00870D9A" w:rsidRDefault="00E91D9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E91D9E" w:rsidRDefault="00E91D9E"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E91D9E" w:rsidRDefault="00E91D9E"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E91D9E" w:rsidRDefault="00E91D9E">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E91D9E" w:rsidRDefault="00E91D9E">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E91D9E" w:rsidRDefault="00E91D9E"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E91D9E" w:rsidRDefault="00E91D9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E91D9E" w:rsidRDefault="00E91D9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E91D9E" w:rsidRDefault="00E91D9E">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E91D9E" w:rsidRDefault="00E91D9E">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E91D9E" w:rsidRDefault="00E91D9E">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E91D9E" w:rsidRPr="00870D9A" w:rsidRDefault="00E91D9E"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E91D9E" w:rsidRPr="00870D9A" w:rsidRDefault="00E91D9E"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E91D9E" w:rsidRDefault="00E91D9E"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E91D9E" w:rsidRDefault="00E91D9E"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E91D9E" w:rsidRDefault="00E91D9E">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DD97" w14:textId="77777777" w:rsidR="00E91D9E" w:rsidRDefault="00E91D9E">
      <w:r>
        <w:separator/>
      </w:r>
    </w:p>
  </w:footnote>
  <w:footnote w:type="continuationSeparator" w:id="0">
    <w:p w14:paraId="0EA810D4" w14:textId="77777777" w:rsidR="00E91D9E" w:rsidRDefault="00E9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7777777" w:rsidR="00E91D9E" w:rsidRDefault="00E91D9E" w:rsidP="00A02BA2">
    <w:pPr>
      <w:ind w:left="7310" w:firstLine="610"/>
      <w:rPr>
        <w:rFonts w:ascii="Arial" w:hAnsi="Arial" w:cs="Arial"/>
        <w:b/>
        <w:sz w:val="24"/>
      </w:rPr>
    </w:pPr>
    <w:r w:rsidRPr="00A02BA2">
      <w:rPr>
        <w:rFonts w:ascii="Arial" w:hAnsi="Arial" w:cs="Arial"/>
        <w:b/>
        <w:sz w:val="24"/>
      </w:rPr>
      <w:t>Załącznik nr C.II.3</w:t>
    </w:r>
  </w:p>
  <w:p w14:paraId="7E88B907" w14:textId="5E2F4F28" w:rsidR="00E91D9E" w:rsidRPr="00A02BA2" w:rsidRDefault="00E91D9E" w:rsidP="00A02BA2">
    <w:pPr>
      <w:rPr>
        <w:rFonts w:ascii="Arial" w:hAnsi="Arial" w:cs="Arial"/>
        <w:b/>
        <w:sz w:val="24"/>
      </w:rPr>
    </w:pPr>
    <w:r>
      <w:rPr>
        <w:noProof/>
        <w:sz w:val="20"/>
        <w:lang w:eastAsia="pl-PL"/>
      </w:rPr>
      <w:drawing>
        <wp:inline distT="0" distB="0" distL="0" distR="0" wp14:anchorId="57FC970F" wp14:editId="4065855C">
          <wp:extent cx="6551295" cy="803041"/>
          <wp:effectExtent l="0" t="0" r="190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1">
                    <a:extLst>
                      <a:ext uri="{28A0092B-C50C-407E-A947-70E740481C1C}">
                        <a14:useLocalDpi xmlns:a14="http://schemas.microsoft.com/office/drawing/2010/main" val="0"/>
                      </a:ext>
                    </a:extLst>
                  </a:blip>
                  <a:stretch>
                    <a:fillRect/>
                  </a:stretch>
                </pic:blipFill>
                <pic:spPr>
                  <a:xfrm>
                    <a:off x="0" y="0"/>
                    <a:ext cx="6551295" cy="803041"/>
                  </a:xfrm>
                  <a:prstGeom prst="rect">
                    <a:avLst/>
                  </a:prstGeom>
                </pic:spPr>
              </pic:pic>
            </a:graphicData>
          </a:graphic>
        </wp:inline>
      </w:drawing>
    </w:r>
  </w:p>
  <w:p w14:paraId="4C6F5211"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E91D9E" w:rsidRDefault="00E91D9E">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E91D9E" w:rsidRDefault="00E91D9E">
                    <w:pPr>
                      <w:pStyle w:val="Tekstpodstawowy"/>
                      <w:spacing w:before="20"/>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E91D9E" w:rsidRDefault="00E91D9E">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E91D9E" w:rsidRDefault="00E91D9E">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E91D9E" w:rsidRDefault="00E91D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E91D9E" w:rsidRDefault="00E91D9E">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E91D9E" w:rsidRDefault="00E91D9E">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1BEA4836"/>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76A7D8E"/>
    <w:multiLevelType w:val="hybridMultilevel"/>
    <w:tmpl w:val="45786A5E"/>
    <w:lvl w:ilvl="0" w:tplc="94C84E18">
      <w:start w:val="1111"/>
      <w:numFmt w:val="decimal"/>
      <w:lvlText w:val="%1."/>
      <w:lvlJc w:val="left"/>
      <w:pPr>
        <w:ind w:left="206" w:hanging="405"/>
      </w:pPr>
      <w:rPr>
        <w:rFonts w:hint="default"/>
        <w:w w:val="115"/>
      </w:rPr>
    </w:lvl>
    <w:lvl w:ilvl="1" w:tplc="04150019" w:tentative="1">
      <w:start w:val="1"/>
      <w:numFmt w:val="lowerLetter"/>
      <w:lvlText w:val="%2."/>
      <w:lvlJc w:val="left"/>
      <w:pPr>
        <w:ind w:left="881" w:hanging="360"/>
      </w:pPr>
    </w:lvl>
    <w:lvl w:ilvl="2" w:tplc="0415001B" w:tentative="1">
      <w:start w:val="1"/>
      <w:numFmt w:val="lowerRoman"/>
      <w:lvlText w:val="%3."/>
      <w:lvlJc w:val="right"/>
      <w:pPr>
        <w:ind w:left="1601" w:hanging="180"/>
      </w:pPr>
    </w:lvl>
    <w:lvl w:ilvl="3" w:tplc="0415000F" w:tentative="1">
      <w:start w:val="1"/>
      <w:numFmt w:val="decimal"/>
      <w:lvlText w:val="%4."/>
      <w:lvlJc w:val="left"/>
      <w:pPr>
        <w:ind w:left="2321" w:hanging="360"/>
      </w:pPr>
    </w:lvl>
    <w:lvl w:ilvl="4" w:tplc="04150019" w:tentative="1">
      <w:start w:val="1"/>
      <w:numFmt w:val="lowerLetter"/>
      <w:lvlText w:val="%5."/>
      <w:lvlJc w:val="left"/>
      <w:pPr>
        <w:ind w:left="3041" w:hanging="360"/>
      </w:pPr>
    </w:lvl>
    <w:lvl w:ilvl="5" w:tplc="0415001B" w:tentative="1">
      <w:start w:val="1"/>
      <w:numFmt w:val="lowerRoman"/>
      <w:lvlText w:val="%6."/>
      <w:lvlJc w:val="right"/>
      <w:pPr>
        <w:ind w:left="3761" w:hanging="180"/>
      </w:pPr>
    </w:lvl>
    <w:lvl w:ilvl="6" w:tplc="0415000F" w:tentative="1">
      <w:start w:val="1"/>
      <w:numFmt w:val="decimal"/>
      <w:lvlText w:val="%7."/>
      <w:lvlJc w:val="left"/>
      <w:pPr>
        <w:ind w:left="4481" w:hanging="360"/>
      </w:pPr>
    </w:lvl>
    <w:lvl w:ilvl="7" w:tplc="04150019" w:tentative="1">
      <w:start w:val="1"/>
      <w:numFmt w:val="lowerLetter"/>
      <w:lvlText w:val="%8."/>
      <w:lvlJc w:val="left"/>
      <w:pPr>
        <w:ind w:left="5201" w:hanging="360"/>
      </w:pPr>
    </w:lvl>
    <w:lvl w:ilvl="8" w:tplc="0415001B" w:tentative="1">
      <w:start w:val="1"/>
      <w:numFmt w:val="lowerRoman"/>
      <w:lvlText w:val="%9."/>
      <w:lvlJc w:val="right"/>
      <w:pPr>
        <w:ind w:left="5921" w:hanging="180"/>
      </w:pPr>
    </w:lvl>
  </w:abstractNum>
  <w:abstractNum w:abstractNumId="6" w15:restartNumberingAfterBreak="0">
    <w:nsid w:val="221D582C"/>
    <w:multiLevelType w:val="hybridMultilevel"/>
    <w:tmpl w:val="99C46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22F0CD0"/>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5"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4"/>
  </w:num>
  <w:num w:numId="4">
    <w:abstractNumId w:val="0"/>
  </w:num>
  <w:num w:numId="5">
    <w:abstractNumId w:val="3"/>
  </w:num>
  <w:num w:numId="6">
    <w:abstractNumId w:val="9"/>
  </w:num>
  <w:num w:numId="7">
    <w:abstractNumId w:val="13"/>
  </w:num>
  <w:num w:numId="8">
    <w:abstractNumId w:val="10"/>
  </w:num>
  <w:num w:numId="9">
    <w:abstractNumId w:val="4"/>
  </w:num>
  <w:num w:numId="10">
    <w:abstractNumId w:val="8"/>
  </w:num>
  <w:num w:numId="11">
    <w:abstractNumId w:val="7"/>
  </w:num>
  <w:num w:numId="12">
    <w:abstractNumId w:val="15"/>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215"/>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A16F4"/>
    <w:rsid w:val="000A2A63"/>
    <w:rsid w:val="000B0944"/>
    <w:rsid w:val="000B13F1"/>
    <w:rsid w:val="000C1A10"/>
    <w:rsid w:val="000D2E98"/>
    <w:rsid w:val="000E0AEC"/>
    <w:rsid w:val="000E4C67"/>
    <w:rsid w:val="00111280"/>
    <w:rsid w:val="00116F1E"/>
    <w:rsid w:val="0013368F"/>
    <w:rsid w:val="001477A6"/>
    <w:rsid w:val="00150433"/>
    <w:rsid w:val="001611BD"/>
    <w:rsid w:val="00182DD2"/>
    <w:rsid w:val="001C4DE4"/>
    <w:rsid w:val="001D6A40"/>
    <w:rsid w:val="001E5043"/>
    <w:rsid w:val="001F43D4"/>
    <w:rsid w:val="00207FEF"/>
    <w:rsid w:val="00245F64"/>
    <w:rsid w:val="002508B9"/>
    <w:rsid w:val="00250CC1"/>
    <w:rsid w:val="00261A6B"/>
    <w:rsid w:val="00262180"/>
    <w:rsid w:val="00282DDE"/>
    <w:rsid w:val="0028518B"/>
    <w:rsid w:val="00291038"/>
    <w:rsid w:val="00295EFA"/>
    <w:rsid w:val="002A0977"/>
    <w:rsid w:val="002A2A80"/>
    <w:rsid w:val="002A2B46"/>
    <w:rsid w:val="002B3011"/>
    <w:rsid w:val="002D01AE"/>
    <w:rsid w:val="002D2A41"/>
    <w:rsid w:val="003056DD"/>
    <w:rsid w:val="00312254"/>
    <w:rsid w:val="00347316"/>
    <w:rsid w:val="003719BE"/>
    <w:rsid w:val="00383D7C"/>
    <w:rsid w:val="003B425A"/>
    <w:rsid w:val="003C736E"/>
    <w:rsid w:val="003D368F"/>
    <w:rsid w:val="003F0047"/>
    <w:rsid w:val="00415291"/>
    <w:rsid w:val="00424982"/>
    <w:rsid w:val="00460D65"/>
    <w:rsid w:val="004642DF"/>
    <w:rsid w:val="004B5BC9"/>
    <w:rsid w:val="004D724E"/>
    <w:rsid w:val="004E6AAC"/>
    <w:rsid w:val="004E78C4"/>
    <w:rsid w:val="004F1FE7"/>
    <w:rsid w:val="004F44AB"/>
    <w:rsid w:val="00516DD9"/>
    <w:rsid w:val="00527C4D"/>
    <w:rsid w:val="00531C28"/>
    <w:rsid w:val="00536F3F"/>
    <w:rsid w:val="0054017B"/>
    <w:rsid w:val="00573F4E"/>
    <w:rsid w:val="00593173"/>
    <w:rsid w:val="005C5BB9"/>
    <w:rsid w:val="00603F8B"/>
    <w:rsid w:val="006206A8"/>
    <w:rsid w:val="00646740"/>
    <w:rsid w:val="00681DCA"/>
    <w:rsid w:val="006939BC"/>
    <w:rsid w:val="006C53A9"/>
    <w:rsid w:val="006E187C"/>
    <w:rsid w:val="006E26F0"/>
    <w:rsid w:val="006E3E27"/>
    <w:rsid w:val="00705630"/>
    <w:rsid w:val="00780BE7"/>
    <w:rsid w:val="00783DD7"/>
    <w:rsid w:val="007910FA"/>
    <w:rsid w:val="0079695E"/>
    <w:rsid w:val="007D3C1E"/>
    <w:rsid w:val="007D7DE3"/>
    <w:rsid w:val="008379DB"/>
    <w:rsid w:val="008464F1"/>
    <w:rsid w:val="00870D9A"/>
    <w:rsid w:val="00871B3A"/>
    <w:rsid w:val="0088015F"/>
    <w:rsid w:val="008829B2"/>
    <w:rsid w:val="00883AAA"/>
    <w:rsid w:val="00886F81"/>
    <w:rsid w:val="008E6E67"/>
    <w:rsid w:val="008F4412"/>
    <w:rsid w:val="0091462A"/>
    <w:rsid w:val="00971467"/>
    <w:rsid w:val="0098324F"/>
    <w:rsid w:val="00996D28"/>
    <w:rsid w:val="009B0B2B"/>
    <w:rsid w:val="009D52A1"/>
    <w:rsid w:val="00A02BA2"/>
    <w:rsid w:val="00A278D2"/>
    <w:rsid w:val="00A746A7"/>
    <w:rsid w:val="00AA7356"/>
    <w:rsid w:val="00AB2A47"/>
    <w:rsid w:val="00AB4AEE"/>
    <w:rsid w:val="00AC1E82"/>
    <w:rsid w:val="00AE7F41"/>
    <w:rsid w:val="00AF7A3E"/>
    <w:rsid w:val="00B235F4"/>
    <w:rsid w:val="00B4253A"/>
    <w:rsid w:val="00B63FC6"/>
    <w:rsid w:val="00B66D4D"/>
    <w:rsid w:val="00B8066E"/>
    <w:rsid w:val="00B969DD"/>
    <w:rsid w:val="00BA1C8F"/>
    <w:rsid w:val="00BC0910"/>
    <w:rsid w:val="00BE466B"/>
    <w:rsid w:val="00BF63AC"/>
    <w:rsid w:val="00BF7CEB"/>
    <w:rsid w:val="00C128A6"/>
    <w:rsid w:val="00C50867"/>
    <w:rsid w:val="00C64EC2"/>
    <w:rsid w:val="00CA1F10"/>
    <w:rsid w:val="00CB661F"/>
    <w:rsid w:val="00CD07C2"/>
    <w:rsid w:val="00CE02AA"/>
    <w:rsid w:val="00CF3136"/>
    <w:rsid w:val="00D8186C"/>
    <w:rsid w:val="00D84064"/>
    <w:rsid w:val="00D91594"/>
    <w:rsid w:val="00DA1C3E"/>
    <w:rsid w:val="00DB05A6"/>
    <w:rsid w:val="00DC10A0"/>
    <w:rsid w:val="00DD281B"/>
    <w:rsid w:val="00E0578F"/>
    <w:rsid w:val="00E070ED"/>
    <w:rsid w:val="00E14D42"/>
    <w:rsid w:val="00E25367"/>
    <w:rsid w:val="00E6122B"/>
    <w:rsid w:val="00E67815"/>
    <w:rsid w:val="00E70C43"/>
    <w:rsid w:val="00E75B5E"/>
    <w:rsid w:val="00E91D9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D5B1B"/>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2.png"/><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yperlink" Target="mailto:iod@lodzkie.pl" TargetMode="Externa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yperlink" Target="mailto:iod@miir.gov.pl"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yperlink" Target="mailto:iod@lodzkie.pl" TargetMode="Externa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4.xml"/><Relationship Id="rId38" Type="http://schemas.openxmlformats.org/officeDocument/2006/relationships/footer" Target="footer15.xml"/><Relationship Id="rId20" Type="http://schemas.openxmlformats.org/officeDocument/2006/relationships/footer" Target="footer8.xml"/><Relationship Id="rId41"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A538-B85A-4BFD-AD3A-857EAADF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4391</Words>
  <Characters>26352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Maciej Galewicz</cp:lastModifiedBy>
  <cp:revision>9</cp:revision>
  <cp:lastPrinted>2020-06-05T10:28:00Z</cp:lastPrinted>
  <dcterms:created xsi:type="dcterms:W3CDTF">2019-07-22T11:26:00Z</dcterms:created>
  <dcterms:modified xsi:type="dcterms:W3CDTF">2020-07-30T12:29:00Z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